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BC4D5" w14:textId="1AF0BF0B" w:rsidR="00921BEE" w:rsidRDefault="00921BEE"/>
    <w:p w14:paraId="20DDB881" w14:textId="74FBE67B" w:rsidR="000C0CF1" w:rsidRDefault="000C0CF1"/>
    <w:p w14:paraId="5085379B" w14:textId="04865387" w:rsidR="000C0CF1" w:rsidRPr="000C0CF1" w:rsidRDefault="000C0CF1" w:rsidP="008B30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0C0CF1">
        <w:rPr>
          <w:rFonts w:ascii="Arial" w:eastAsia="Times New Roman" w:hAnsi="Arial" w:cs="Arial"/>
          <w:b/>
          <w:bCs/>
          <w:sz w:val="28"/>
          <w:szCs w:val="28"/>
          <w:lang w:eastAsia="fr-FR"/>
        </w:rPr>
        <w:t xml:space="preserve">REGLEMENT DE LA </w:t>
      </w:r>
      <w:r w:rsidR="008B3029" w:rsidRPr="008B3029">
        <w:rPr>
          <w:rFonts w:ascii="Arial" w:eastAsia="Times New Roman" w:hAnsi="Arial" w:cs="Arial"/>
          <w:b/>
          <w:bCs/>
          <w:sz w:val="28"/>
          <w:szCs w:val="28"/>
          <w:lang w:eastAsia="fr-FR"/>
        </w:rPr>
        <w:t>PETITE RINCETTE</w:t>
      </w:r>
    </w:p>
    <w:p w14:paraId="21B32208" w14:textId="303F1FEF" w:rsidR="000C0CF1" w:rsidRPr="000C0CF1" w:rsidRDefault="000C0CF1" w:rsidP="008B302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ArialNarrow" w:eastAsia="Times New Roman" w:hAnsi="ArialNarrow" w:cs="Times New Roman"/>
          <w:b/>
          <w:bCs/>
          <w:lang w:eastAsia="fr-FR"/>
        </w:rPr>
        <w:t xml:space="preserve">Allure libre festive sans classement – Avec </w:t>
      </w:r>
      <w:proofErr w:type="spellStart"/>
      <w:r w:rsidRPr="000C0CF1">
        <w:rPr>
          <w:rFonts w:ascii="ArialNarrow" w:eastAsia="Times New Roman" w:hAnsi="ArialNarrow" w:cs="Times New Roman"/>
          <w:b/>
          <w:bCs/>
          <w:lang w:eastAsia="fr-FR"/>
        </w:rPr>
        <w:t>dégustations</w:t>
      </w:r>
      <w:proofErr w:type="spellEnd"/>
      <w:r w:rsidRPr="000C0CF1">
        <w:rPr>
          <w:rFonts w:ascii="ArialNarrow" w:eastAsia="Times New Roman" w:hAnsi="ArialNarrow" w:cs="Times New Roman"/>
          <w:b/>
          <w:bCs/>
          <w:lang w:eastAsia="fr-FR"/>
        </w:rPr>
        <w:t xml:space="preserve"> sur le circuit</w:t>
      </w:r>
    </w:p>
    <w:p w14:paraId="702D55E2" w14:textId="47FD5C61" w:rsidR="000C0CF1" w:rsidRPr="000C0CF1" w:rsidRDefault="000C0CF1" w:rsidP="000C0CF1">
      <w:pPr>
        <w:rPr>
          <w:rFonts w:ascii="Times New Roman" w:eastAsia="Times New Roman" w:hAnsi="Times New Roman" w:cs="Times New Roman"/>
          <w:lang w:eastAsia="fr-FR"/>
        </w:rPr>
      </w:pPr>
    </w:p>
    <w:p w14:paraId="65F32A83" w14:textId="28218E26" w:rsidR="000C0CF1" w:rsidRPr="000C0CF1" w:rsidRDefault="000C0CF1" w:rsidP="000C0C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TimesNewRomanPSMT" w:eastAsia="Times New Roman" w:hAnsi="TimesNewRomanPSMT" w:cs="Times New Roman"/>
          <w:lang w:eastAsia="fr-FR"/>
        </w:rPr>
        <w:t xml:space="preserve">Le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pré</w:t>
      </w:r>
      <w:r w:rsidR="005F46AD">
        <w:rPr>
          <w:rFonts w:ascii="TimesNewRomanPSMT" w:eastAsia="Times New Roman" w:hAnsi="TimesNewRomanPSMT" w:cs="Times New Roman"/>
          <w:lang w:eastAsia="fr-FR"/>
        </w:rPr>
        <w:t>s</w:t>
      </w:r>
      <w:r w:rsidRPr="000C0CF1">
        <w:rPr>
          <w:rFonts w:ascii="TimesNewRomanPSMT" w:eastAsia="Times New Roman" w:hAnsi="TimesNewRomanPSMT" w:cs="Times New Roman"/>
          <w:lang w:eastAsia="fr-FR"/>
        </w:rPr>
        <w:t>ent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règlement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 s’applique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a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̀ tous les concurrents. </w:t>
      </w:r>
    </w:p>
    <w:p w14:paraId="3CB2D794" w14:textId="77777777" w:rsidR="000C0CF1" w:rsidRPr="000C0CF1" w:rsidRDefault="000C0CF1" w:rsidP="000C0C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Arial" w:eastAsia="Times New Roman" w:hAnsi="Arial" w:cs="Arial"/>
          <w:b/>
          <w:bCs/>
          <w:lang w:eastAsia="fr-FR"/>
        </w:rPr>
        <w:t xml:space="preserve">INSCRIPTIONS </w:t>
      </w:r>
    </w:p>
    <w:p w14:paraId="34052980" w14:textId="77777777" w:rsidR="000C0CF1" w:rsidRPr="000C0CF1" w:rsidRDefault="000C0CF1" w:rsidP="000C0CF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TimesNewRomanPSMT" w:eastAsia="Times New Roman" w:hAnsi="TimesNewRomanPSMT" w:cs="Times New Roman"/>
          <w:lang w:eastAsia="fr-FR"/>
        </w:rPr>
        <w:t xml:space="preserve">-  Aucune inscription ne sera prise par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téléphone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. </w:t>
      </w:r>
    </w:p>
    <w:p w14:paraId="4515DA15" w14:textId="4B8C9D29" w:rsidR="000C0CF1" w:rsidRPr="000C0CF1" w:rsidRDefault="000C0CF1" w:rsidP="000C0CF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TimesNewRomanPSMT" w:eastAsia="Times New Roman" w:hAnsi="TimesNewRomanPSMT" w:cs="Times New Roman"/>
          <w:lang w:eastAsia="fr-FR"/>
        </w:rPr>
        <w:t>-  </w:t>
      </w:r>
      <w:r w:rsidR="005F46AD">
        <w:rPr>
          <w:rFonts w:ascii="TimesNewRomanPSMT" w:eastAsia="Times New Roman" w:hAnsi="TimesNewRomanPSMT" w:cs="Times New Roman"/>
          <w:lang w:eastAsia="fr-FR"/>
        </w:rPr>
        <w:t>Un supplément de 2€/pers sera demandé pour toutes inscriptions le jour même.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 </w:t>
      </w:r>
    </w:p>
    <w:p w14:paraId="52FA071E" w14:textId="6327F4D4" w:rsidR="00A84B16" w:rsidRPr="000C0CF1" w:rsidRDefault="000C0CF1" w:rsidP="00A84B1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TimesNewRomanPSMT" w:eastAsia="Times New Roman" w:hAnsi="TimesNewRomanPSMT" w:cs="Times New Roman"/>
          <w:lang w:eastAsia="fr-FR"/>
        </w:rPr>
        <w:t>-  L</w:t>
      </w:r>
      <w:r w:rsidR="00A84B16">
        <w:rPr>
          <w:rFonts w:ascii="TimesNewRomanPSMT" w:eastAsia="Times New Roman" w:hAnsi="TimesNewRomanPSMT" w:cs="Times New Roman"/>
          <w:lang w:eastAsia="fr-FR"/>
        </w:rPr>
        <w:t xml:space="preserve">es stands sur les parcours sont </w:t>
      </w:r>
      <w:r w:rsidRPr="000C0CF1">
        <w:rPr>
          <w:rFonts w:ascii="TimesNewRomanPSMT" w:eastAsia="Times New Roman" w:hAnsi="TimesNewRomanPSMT" w:cs="Times New Roman"/>
          <w:lang w:eastAsia="fr-FR"/>
        </w:rPr>
        <w:t>ouvert</w:t>
      </w:r>
      <w:r w:rsidR="00A84B16">
        <w:rPr>
          <w:rFonts w:ascii="TimesNewRomanPSMT" w:eastAsia="Times New Roman" w:hAnsi="TimesNewRomanPSMT" w:cs="Times New Roman"/>
          <w:lang w:eastAsia="fr-FR"/>
        </w:rPr>
        <w:t>s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 </w:t>
      </w:r>
      <w:r w:rsidRPr="000C0CF1">
        <w:rPr>
          <w:rFonts w:ascii="TimesNewRomanPS" w:eastAsia="Times New Roman" w:hAnsi="TimesNewRomanPS" w:cs="Times New Roman"/>
          <w:b/>
          <w:bCs/>
          <w:lang w:eastAsia="fr-FR"/>
        </w:rPr>
        <w:t xml:space="preserve">à </w:t>
      </w:r>
      <w:r w:rsidRPr="000C0CF1">
        <w:rPr>
          <w:rFonts w:ascii="TimesNewRomanPS" w:eastAsia="Times New Roman" w:hAnsi="TimesNewRomanPS" w:cs="Times New Roman"/>
          <w:b/>
          <w:bCs/>
          <w:color w:val="FF0000"/>
          <w:sz w:val="18"/>
          <w:szCs w:val="18"/>
          <w:lang w:eastAsia="fr-FR"/>
        </w:rPr>
        <w:t>TOUTE</w:t>
      </w:r>
      <w:r w:rsidR="00A84B16">
        <w:rPr>
          <w:rFonts w:ascii="TimesNewRomanPS" w:eastAsia="Times New Roman" w:hAnsi="TimesNewRomanPS" w:cs="Times New Roman"/>
          <w:b/>
          <w:bCs/>
          <w:color w:val="FF0000"/>
          <w:sz w:val="18"/>
          <w:szCs w:val="18"/>
          <w:lang w:eastAsia="fr-FR"/>
        </w:rPr>
        <w:t>S</w:t>
      </w:r>
      <w:r w:rsidRPr="000C0CF1">
        <w:rPr>
          <w:rFonts w:ascii="TimesNewRomanPS" w:eastAsia="Times New Roman" w:hAnsi="TimesNewRomanPS" w:cs="Times New Roman"/>
          <w:b/>
          <w:bCs/>
          <w:color w:val="FF0000"/>
          <w:sz w:val="18"/>
          <w:szCs w:val="18"/>
          <w:lang w:eastAsia="fr-FR"/>
        </w:rPr>
        <w:t xml:space="preserve"> PERSONNE</w:t>
      </w:r>
      <w:r w:rsidR="00A84B16">
        <w:rPr>
          <w:rFonts w:ascii="TimesNewRomanPS" w:eastAsia="Times New Roman" w:hAnsi="TimesNewRomanPS" w:cs="Times New Roman"/>
          <w:b/>
          <w:bCs/>
          <w:color w:val="FF0000"/>
          <w:sz w:val="18"/>
          <w:szCs w:val="18"/>
          <w:lang w:eastAsia="fr-FR"/>
        </w:rPr>
        <w:t>S</w:t>
      </w:r>
      <w:r w:rsidRPr="000C0CF1">
        <w:rPr>
          <w:rFonts w:ascii="TimesNewRomanPS" w:eastAsia="Times New Roman" w:hAnsi="TimesNewRomanPS" w:cs="Times New Roman"/>
          <w:b/>
          <w:bCs/>
          <w:color w:val="FF0000"/>
          <w:sz w:val="18"/>
          <w:szCs w:val="18"/>
          <w:lang w:eastAsia="fr-FR"/>
        </w:rPr>
        <w:t xml:space="preserve"> NEE</w:t>
      </w:r>
      <w:r w:rsidR="00A84B16">
        <w:rPr>
          <w:rFonts w:ascii="TimesNewRomanPS" w:eastAsia="Times New Roman" w:hAnsi="TimesNewRomanPS" w:cs="Times New Roman"/>
          <w:b/>
          <w:bCs/>
          <w:color w:val="FF0000"/>
          <w:sz w:val="18"/>
          <w:szCs w:val="18"/>
          <w:lang w:eastAsia="fr-FR"/>
        </w:rPr>
        <w:t>S</w:t>
      </w:r>
      <w:r w:rsidRPr="000C0CF1">
        <w:rPr>
          <w:rFonts w:ascii="TimesNewRomanPS" w:eastAsia="Times New Roman" w:hAnsi="TimesNewRomanPS" w:cs="Times New Roman"/>
          <w:b/>
          <w:bCs/>
          <w:color w:val="FF0000"/>
          <w:sz w:val="18"/>
          <w:szCs w:val="18"/>
          <w:lang w:eastAsia="fr-FR"/>
        </w:rPr>
        <w:t xml:space="preserve"> </w:t>
      </w:r>
      <w:r w:rsidR="005F46AD" w:rsidRPr="005F46AD">
        <w:rPr>
          <w:rFonts w:ascii="TimesNewRomanPS" w:eastAsia="Times New Roman" w:hAnsi="TimesNewRomanPS" w:cs="Times New Roman"/>
          <w:b/>
          <w:bCs/>
          <w:color w:val="FF0000"/>
          <w:sz w:val="18"/>
          <w:szCs w:val="18"/>
          <w:lang w:eastAsia="fr-FR"/>
        </w:rPr>
        <w:t>AVANT LE 2</w:t>
      </w:r>
      <w:r w:rsidR="00043BF3">
        <w:rPr>
          <w:rFonts w:ascii="TimesNewRomanPS" w:eastAsia="Times New Roman" w:hAnsi="TimesNewRomanPS" w:cs="Times New Roman"/>
          <w:b/>
          <w:bCs/>
          <w:color w:val="FF0000"/>
          <w:sz w:val="18"/>
          <w:szCs w:val="18"/>
          <w:lang w:eastAsia="fr-FR"/>
        </w:rPr>
        <w:t>5</w:t>
      </w:r>
      <w:r w:rsidR="005F46AD" w:rsidRPr="005F46AD">
        <w:rPr>
          <w:rFonts w:ascii="TimesNewRomanPS" w:eastAsia="Times New Roman" w:hAnsi="TimesNewRomanPS" w:cs="Times New Roman"/>
          <w:b/>
          <w:bCs/>
          <w:color w:val="FF0000"/>
          <w:sz w:val="18"/>
          <w:szCs w:val="18"/>
          <w:lang w:eastAsia="fr-FR"/>
        </w:rPr>
        <w:t>/05/20</w:t>
      </w:r>
      <w:r w:rsidR="005F46AD">
        <w:rPr>
          <w:rFonts w:ascii="TimesNewRomanPS" w:eastAsia="Times New Roman" w:hAnsi="TimesNewRomanPS" w:cs="Times New Roman"/>
          <w:b/>
          <w:bCs/>
          <w:color w:val="FF0000"/>
          <w:sz w:val="18"/>
          <w:szCs w:val="18"/>
          <w:lang w:eastAsia="fr-FR"/>
        </w:rPr>
        <w:t>0</w:t>
      </w:r>
      <w:r w:rsidR="00043BF3">
        <w:rPr>
          <w:rFonts w:ascii="TimesNewRomanPS" w:eastAsia="Times New Roman" w:hAnsi="TimesNewRomanPS" w:cs="Times New Roman"/>
          <w:b/>
          <w:bCs/>
          <w:color w:val="FF0000"/>
          <w:sz w:val="18"/>
          <w:szCs w:val="18"/>
          <w:lang w:eastAsia="fr-FR"/>
        </w:rPr>
        <w:t>9</w:t>
      </w:r>
    </w:p>
    <w:p w14:paraId="567DD348" w14:textId="00CABFC7" w:rsidR="000C0CF1" w:rsidRPr="000C0CF1" w:rsidRDefault="000C0CF1" w:rsidP="000C0CF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TimesNewRomanPSMT" w:eastAsia="Times New Roman" w:hAnsi="TimesNewRomanPSMT" w:cs="Times New Roman"/>
          <w:lang w:eastAsia="fr-FR"/>
        </w:rPr>
        <w:t xml:space="preserve">-  En raison du parcours, la course n'est pas </w:t>
      </w:r>
      <w:proofErr w:type="spellStart"/>
      <w:r w:rsidR="005F46AD">
        <w:rPr>
          <w:rFonts w:ascii="TimesNewRomanPSMT" w:eastAsia="Times New Roman" w:hAnsi="TimesNewRomanPSMT" w:cs="Times New Roman"/>
          <w:lang w:eastAsia="fr-FR"/>
        </w:rPr>
        <w:t>accèsible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 aux Handisports. </w:t>
      </w:r>
    </w:p>
    <w:p w14:paraId="30A0DDE5" w14:textId="68D860A2" w:rsidR="000C0CF1" w:rsidRPr="000C0CF1" w:rsidRDefault="000C0CF1" w:rsidP="000C0CF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TimesNewRomanPSMT" w:eastAsia="Times New Roman" w:hAnsi="TimesNewRomanPSMT" w:cs="Times New Roman"/>
          <w:lang w:eastAsia="fr-FR"/>
        </w:rPr>
        <w:t>-  </w:t>
      </w:r>
      <w:r w:rsidRPr="000C0CF1">
        <w:rPr>
          <w:rFonts w:ascii="TimesNewRomanPS" w:eastAsia="Times New Roman" w:hAnsi="TimesNewRomanPS" w:cs="Times New Roman"/>
          <w:b/>
          <w:bCs/>
          <w:lang w:eastAsia="fr-FR"/>
        </w:rPr>
        <w:t xml:space="preserve">Le droit d'engagement est fixé à </w:t>
      </w:r>
      <w:r w:rsidR="00043BF3">
        <w:rPr>
          <w:rFonts w:ascii="TimesNewRomanPS" w:eastAsia="Times New Roman" w:hAnsi="TimesNewRomanPS" w:cs="Times New Roman"/>
          <w:b/>
          <w:bCs/>
          <w:lang w:eastAsia="fr-FR"/>
        </w:rPr>
        <w:t>9</w:t>
      </w:r>
      <w:r w:rsidRPr="000C0CF1">
        <w:rPr>
          <w:rFonts w:ascii="TimesNewRomanPS" w:eastAsia="Times New Roman" w:hAnsi="TimesNewRomanPS" w:cs="Times New Roman"/>
          <w:b/>
          <w:bCs/>
          <w:lang w:eastAsia="fr-FR"/>
        </w:rPr>
        <w:t xml:space="preserve"> Euros</w:t>
      </w:r>
      <w:r w:rsidR="005F46AD">
        <w:rPr>
          <w:rFonts w:ascii="TimesNewRomanPS" w:eastAsia="Times New Roman" w:hAnsi="TimesNewRomanPS" w:cs="Times New Roman"/>
          <w:b/>
          <w:bCs/>
          <w:lang w:eastAsia="fr-FR"/>
        </w:rPr>
        <w:t xml:space="preserve"> pour le petit parcours et à 1</w:t>
      </w:r>
      <w:r w:rsidR="00043BF3">
        <w:rPr>
          <w:rFonts w:ascii="TimesNewRomanPS" w:eastAsia="Times New Roman" w:hAnsi="TimesNewRomanPS" w:cs="Times New Roman"/>
          <w:b/>
          <w:bCs/>
          <w:lang w:eastAsia="fr-FR"/>
        </w:rPr>
        <w:t>6</w:t>
      </w:r>
      <w:r w:rsidR="005F46AD">
        <w:rPr>
          <w:rFonts w:ascii="TimesNewRomanPS" w:eastAsia="Times New Roman" w:hAnsi="TimesNewRomanPS" w:cs="Times New Roman"/>
          <w:b/>
          <w:bCs/>
          <w:lang w:eastAsia="fr-FR"/>
        </w:rPr>
        <w:t>€ pour le grand</w:t>
      </w:r>
      <w:r w:rsidR="00043BF3">
        <w:rPr>
          <w:rFonts w:ascii="TimesNewRomanPSMT" w:eastAsia="Times New Roman" w:hAnsi="TimesNewRomanPSMT" w:cs="Times New Roman"/>
          <w:lang w:eastAsia="fr-FR"/>
        </w:rPr>
        <w:t xml:space="preserve"> (caution d’un euro pour le </w:t>
      </w:r>
      <w:proofErr w:type="spellStart"/>
      <w:r w:rsidR="00043BF3">
        <w:rPr>
          <w:rFonts w:ascii="TimesNewRomanPSMT" w:eastAsia="Times New Roman" w:hAnsi="TimesNewRomanPSMT" w:cs="Times New Roman"/>
          <w:lang w:eastAsia="fr-FR"/>
        </w:rPr>
        <w:t>goblet</w:t>
      </w:r>
      <w:proofErr w:type="spellEnd"/>
      <w:r w:rsidR="00043BF3">
        <w:rPr>
          <w:rFonts w:ascii="TimesNewRomanPSMT" w:eastAsia="Times New Roman" w:hAnsi="TimesNewRomanPSMT" w:cs="Times New Roman"/>
          <w:lang w:eastAsia="fr-FR"/>
        </w:rPr>
        <w:t xml:space="preserve"> compris)</w:t>
      </w:r>
    </w:p>
    <w:p w14:paraId="266D6798" w14:textId="6E7CE398" w:rsidR="000C0CF1" w:rsidRPr="000C0CF1" w:rsidRDefault="000C0CF1" w:rsidP="000C0CF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TimesNewRomanPSMT" w:eastAsia="Times New Roman" w:hAnsi="TimesNewRomanPSMT" w:cs="Times New Roman"/>
          <w:lang w:eastAsia="fr-FR"/>
        </w:rPr>
        <w:t>-  L</w:t>
      </w:r>
      <w:r w:rsidR="005F46AD">
        <w:rPr>
          <w:rFonts w:ascii="TimesNewRomanPSMT" w:eastAsia="Times New Roman" w:hAnsi="TimesNewRomanPSMT" w:cs="Times New Roman"/>
          <w:lang w:eastAsia="fr-FR"/>
        </w:rPr>
        <w:t xml:space="preserve">’inscription sera prise en compte dès le versement effectué 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 </w:t>
      </w:r>
    </w:p>
    <w:p w14:paraId="7C114383" w14:textId="01303BD0" w:rsidR="000C0CF1" w:rsidRPr="005F6310" w:rsidRDefault="000C0CF1" w:rsidP="00552A4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TimesNewRomanPSMT" w:eastAsia="Times New Roman" w:hAnsi="TimesNewRomanPSMT" w:cs="Times New Roman"/>
          <w:lang w:eastAsia="fr-FR"/>
        </w:rPr>
        <w:t xml:space="preserve">-  Tout engagement est ferme et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définitif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 et ne peut faire l’objet de remboursement pour quelque motif que ce soit. </w:t>
      </w:r>
    </w:p>
    <w:p w14:paraId="32733BAF" w14:textId="77777777" w:rsidR="005F6310" w:rsidRPr="000C0CF1" w:rsidRDefault="005F6310" w:rsidP="005F6310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fr-FR"/>
        </w:rPr>
      </w:pPr>
    </w:p>
    <w:p w14:paraId="74438189" w14:textId="2EC00CB3" w:rsidR="000C0CF1" w:rsidRPr="000C0CF1" w:rsidRDefault="000C0CF1" w:rsidP="005F631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Arial" w:eastAsia="Times New Roman" w:hAnsi="Arial" w:cs="Arial"/>
          <w:b/>
          <w:bCs/>
          <w:lang w:eastAsia="fr-FR"/>
        </w:rPr>
        <w:t xml:space="preserve">DOSSARDS </w:t>
      </w:r>
      <w:r w:rsidR="005F6310">
        <w:rPr>
          <w:rFonts w:ascii="Arial" w:eastAsia="Times New Roman" w:hAnsi="Arial" w:cs="Arial"/>
          <w:b/>
          <w:bCs/>
          <w:lang w:eastAsia="fr-FR"/>
        </w:rPr>
        <w:t>(uniquement pour les joggeurs)</w:t>
      </w:r>
    </w:p>
    <w:p w14:paraId="4FA18B07" w14:textId="731FF0D0" w:rsidR="000C0CF1" w:rsidRPr="000C0CF1" w:rsidRDefault="000C0CF1" w:rsidP="00552A42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TimesNewRomanPSMT" w:eastAsia="Times New Roman" w:hAnsi="TimesNewRomanPSMT" w:cs="Times New Roman"/>
          <w:lang w:eastAsia="fr-FR"/>
        </w:rPr>
        <w:t xml:space="preserve">Les dossards seront remis le </w:t>
      </w:r>
      <w:r w:rsidR="00552A42">
        <w:rPr>
          <w:rFonts w:ascii="TimesNewRomanPSMT" w:eastAsia="Times New Roman" w:hAnsi="TimesNewRomanPSMT" w:cs="Times New Roman"/>
          <w:lang w:eastAsia="fr-FR"/>
        </w:rPr>
        <w:t>dimanche 2</w:t>
      </w:r>
      <w:r w:rsidR="00043BF3">
        <w:rPr>
          <w:rFonts w:ascii="TimesNewRomanPSMT" w:eastAsia="Times New Roman" w:hAnsi="TimesNewRomanPSMT" w:cs="Times New Roman"/>
          <w:lang w:eastAsia="fr-FR"/>
        </w:rPr>
        <w:t>5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 Mai 202</w:t>
      </w:r>
      <w:r w:rsidR="00043BF3">
        <w:rPr>
          <w:rFonts w:ascii="TimesNewRomanPSMT" w:eastAsia="Times New Roman" w:hAnsi="TimesNewRomanPSMT" w:cs="Times New Roman"/>
          <w:lang w:eastAsia="fr-FR"/>
        </w:rPr>
        <w:t>5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 d</w:t>
      </w:r>
      <w:r w:rsidR="00552A42">
        <w:rPr>
          <w:rFonts w:ascii="TimesNewRomanPSMT" w:eastAsia="Times New Roman" w:hAnsi="TimesNewRomanPSMT" w:cs="Times New Roman"/>
          <w:lang w:eastAsia="fr-FR"/>
        </w:rPr>
        <w:t>ès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 1</w:t>
      </w:r>
      <w:r w:rsidR="00923E8D">
        <w:rPr>
          <w:rFonts w:ascii="TimesNewRomanPSMT" w:eastAsia="Times New Roman" w:hAnsi="TimesNewRomanPSMT" w:cs="Times New Roman"/>
          <w:lang w:eastAsia="fr-FR"/>
        </w:rPr>
        <w:t>2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h </w:t>
      </w:r>
      <w:r w:rsidRPr="000C0CF1">
        <w:rPr>
          <w:rFonts w:ascii="TimesNewRomanPS" w:eastAsia="Times New Roman" w:hAnsi="TimesNewRomanPS" w:cs="Times New Roman"/>
          <w:b/>
          <w:bCs/>
          <w:lang w:eastAsia="fr-FR"/>
        </w:rPr>
        <w:t xml:space="preserve">sur </w:t>
      </w:r>
      <w:proofErr w:type="spellStart"/>
      <w:r w:rsidRPr="000C0CF1">
        <w:rPr>
          <w:rFonts w:ascii="TimesNewRomanPS" w:eastAsia="Times New Roman" w:hAnsi="TimesNewRomanPS" w:cs="Times New Roman"/>
          <w:b/>
          <w:bCs/>
          <w:lang w:eastAsia="fr-FR"/>
        </w:rPr>
        <w:t>présentation</w:t>
      </w:r>
      <w:proofErr w:type="spellEnd"/>
      <w:r w:rsidRPr="000C0CF1">
        <w:rPr>
          <w:rFonts w:ascii="TimesNewRomanPS" w:eastAsia="Times New Roman" w:hAnsi="TimesNewRomanPS" w:cs="Times New Roman"/>
          <w:b/>
          <w:bCs/>
          <w:lang w:eastAsia="fr-FR"/>
        </w:rPr>
        <w:t xml:space="preserve"> d'une </w:t>
      </w:r>
      <w:proofErr w:type="spellStart"/>
      <w:r w:rsidRPr="000C0CF1">
        <w:rPr>
          <w:rFonts w:ascii="TimesNewRomanPS" w:eastAsia="Times New Roman" w:hAnsi="TimesNewRomanPS" w:cs="Times New Roman"/>
          <w:b/>
          <w:bCs/>
          <w:lang w:eastAsia="fr-FR"/>
        </w:rPr>
        <w:t>pièce</w:t>
      </w:r>
      <w:proofErr w:type="spellEnd"/>
      <w:r w:rsidRPr="000C0CF1">
        <w:rPr>
          <w:rFonts w:ascii="TimesNewRomanPS" w:eastAsia="Times New Roman" w:hAnsi="TimesNewRomanPS" w:cs="Times New Roman"/>
          <w:b/>
          <w:bCs/>
          <w:lang w:eastAsia="fr-FR"/>
        </w:rPr>
        <w:t xml:space="preserve"> d'</w:t>
      </w:r>
      <w:proofErr w:type="spellStart"/>
      <w:r w:rsidRPr="000C0CF1">
        <w:rPr>
          <w:rFonts w:ascii="TimesNewRomanPS" w:eastAsia="Times New Roman" w:hAnsi="TimesNewRomanPS" w:cs="Times New Roman"/>
          <w:b/>
          <w:bCs/>
          <w:lang w:eastAsia="fr-FR"/>
        </w:rPr>
        <w:t>identite</w:t>
      </w:r>
      <w:proofErr w:type="spellEnd"/>
      <w:r w:rsidRPr="000C0CF1">
        <w:rPr>
          <w:rFonts w:ascii="TimesNewRomanPS" w:eastAsia="Times New Roman" w:hAnsi="TimesNewRomanPS" w:cs="Times New Roman"/>
          <w:b/>
          <w:bCs/>
          <w:lang w:eastAsia="fr-FR"/>
        </w:rPr>
        <w:t xml:space="preserve">́. </w:t>
      </w:r>
    </w:p>
    <w:p w14:paraId="01C9F121" w14:textId="7427FACD" w:rsidR="000C0CF1" w:rsidRPr="000C0CF1" w:rsidRDefault="000C0CF1" w:rsidP="000C0C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TimesNewRomanPS" w:eastAsia="Times New Roman" w:hAnsi="TimesNewRomanPS" w:cs="Times New Roman"/>
          <w:b/>
          <w:bCs/>
          <w:lang w:eastAsia="fr-FR"/>
        </w:rPr>
        <w:t xml:space="preserve">N'oubliez pas vos </w:t>
      </w:r>
      <w:proofErr w:type="spellStart"/>
      <w:r w:rsidRPr="000C0CF1">
        <w:rPr>
          <w:rFonts w:ascii="TimesNewRomanPS" w:eastAsia="Times New Roman" w:hAnsi="TimesNewRomanPS" w:cs="Times New Roman"/>
          <w:b/>
          <w:bCs/>
          <w:lang w:eastAsia="fr-FR"/>
        </w:rPr>
        <w:t>épingles</w:t>
      </w:r>
      <w:proofErr w:type="spellEnd"/>
      <w:r w:rsidRPr="000C0CF1">
        <w:rPr>
          <w:rFonts w:ascii="TimesNewRomanPS" w:eastAsia="Times New Roman" w:hAnsi="TimesNewRomanPS" w:cs="Times New Roman"/>
          <w:b/>
          <w:bCs/>
          <w:lang w:eastAsia="fr-FR"/>
        </w:rPr>
        <w:t xml:space="preserve"> !!!</w:t>
      </w:r>
      <w:r w:rsidRPr="000C0CF1">
        <w:rPr>
          <w:rFonts w:ascii="TimesNewRomanPS" w:eastAsia="Times New Roman" w:hAnsi="TimesNewRomanPS" w:cs="Times New Roman"/>
          <w:b/>
          <w:bCs/>
          <w:lang w:eastAsia="fr-FR"/>
        </w:rPr>
        <w:br/>
        <w:t xml:space="preserve">Une fois la ligne franchie, sur </w:t>
      </w:r>
      <w:proofErr w:type="spellStart"/>
      <w:r w:rsidRPr="000C0CF1">
        <w:rPr>
          <w:rFonts w:ascii="TimesNewRomanPS" w:eastAsia="Times New Roman" w:hAnsi="TimesNewRomanPS" w:cs="Times New Roman"/>
          <w:b/>
          <w:bCs/>
          <w:lang w:eastAsia="fr-FR"/>
        </w:rPr>
        <w:t>présentation</w:t>
      </w:r>
      <w:proofErr w:type="spellEnd"/>
      <w:r w:rsidRPr="000C0CF1">
        <w:rPr>
          <w:rFonts w:ascii="TimesNewRomanPS" w:eastAsia="Times New Roman" w:hAnsi="TimesNewRomanPS" w:cs="Times New Roman"/>
          <w:b/>
          <w:bCs/>
          <w:lang w:eastAsia="fr-FR"/>
        </w:rPr>
        <w:t xml:space="preserve"> de votre dossard, une </w:t>
      </w:r>
      <w:r w:rsidR="005F6310">
        <w:rPr>
          <w:rFonts w:ascii="TimesNewRomanPS" w:eastAsia="Times New Roman" w:hAnsi="TimesNewRomanPS" w:cs="Times New Roman"/>
          <w:b/>
          <w:bCs/>
          <w:lang w:eastAsia="fr-FR"/>
        </w:rPr>
        <w:t xml:space="preserve">boisson de votre choix </w:t>
      </w:r>
      <w:r w:rsidRPr="000C0CF1">
        <w:rPr>
          <w:rFonts w:ascii="TimesNewRomanPS" w:eastAsia="Times New Roman" w:hAnsi="TimesNewRomanPS" w:cs="Times New Roman"/>
          <w:b/>
          <w:bCs/>
          <w:lang w:eastAsia="fr-FR"/>
        </w:rPr>
        <w:t xml:space="preserve"> vous ser</w:t>
      </w:r>
      <w:r w:rsidR="005F6310">
        <w:rPr>
          <w:rFonts w:ascii="TimesNewRomanPS" w:eastAsia="Times New Roman" w:hAnsi="TimesNewRomanPS" w:cs="Times New Roman"/>
          <w:b/>
          <w:bCs/>
          <w:lang w:eastAsia="fr-FR"/>
        </w:rPr>
        <w:t>a</w:t>
      </w:r>
      <w:r w:rsidRPr="000C0CF1">
        <w:rPr>
          <w:rFonts w:ascii="TimesNewRomanPS" w:eastAsia="Times New Roman" w:hAnsi="TimesNewRomanPS" w:cs="Times New Roman"/>
          <w:b/>
          <w:bCs/>
          <w:lang w:eastAsia="fr-FR"/>
        </w:rPr>
        <w:t xml:space="preserve"> offerte. </w:t>
      </w:r>
    </w:p>
    <w:p w14:paraId="3B343456" w14:textId="77777777" w:rsidR="000C0CF1" w:rsidRPr="000C0CF1" w:rsidRDefault="000C0CF1" w:rsidP="000C0C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Arial" w:eastAsia="Times New Roman" w:hAnsi="Arial" w:cs="Arial"/>
          <w:b/>
          <w:bCs/>
          <w:lang w:eastAsia="fr-FR"/>
        </w:rPr>
        <w:t xml:space="preserve">ECHANGE DE DOSSARD </w:t>
      </w:r>
    </w:p>
    <w:p w14:paraId="5CC8ADAC" w14:textId="33366400" w:rsidR="000C0CF1" w:rsidRDefault="000C0CF1" w:rsidP="000C0CF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fr-FR"/>
        </w:rPr>
      </w:pPr>
      <w:r w:rsidRPr="000C0CF1">
        <w:rPr>
          <w:rFonts w:ascii="TimesNewRomanPSMT" w:eastAsia="Times New Roman" w:hAnsi="TimesNewRomanPSMT" w:cs="Times New Roman"/>
          <w:lang w:eastAsia="fr-FR"/>
        </w:rPr>
        <w:t xml:space="preserve">Toute personne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rétrocédant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 son dossard à une tierce personne, sera reconnue responsable en cas d’accident survenu ou provoqué par cette derni</w:t>
      </w:r>
      <w:r w:rsidR="00923E8D">
        <w:rPr>
          <w:rFonts w:ascii="TimesNewRomanPSMT" w:eastAsia="Times New Roman" w:hAnsi="TimesNewRomanPSMT" w:cs="Times New Roman"/>
          <w:lang w:eastAsia="fr-FR"/>
        </w:rPr>
        <w:t>è</w:t>
      </w:r>
      <w:r w:rsidRPr="000C0CF1">
        <w:rPr>
          <w:rFonts w:ascii="TimesNewRomanPSMT" w:eastAsia="Times New Roman" w:hAnsi="TimesNewRomanPSMT" w:cs="Times New Roman"/>
          <w:lang w:eastAsia="fr-FR"/>
        </w:rPr>
        <w:t>re durant l’</w:t>
      </w:r>
      <w:r w:rsidR="00923E8D">
        <w:rPr>
          <w:rFonts w:ascii="TimesNewRomanPSMT" w:eastAsia="Times New Roman" w:hAnsi="TimesNewRomanPSMT" w:cs="Times New Roman"/>
          <w:lang w:eastAsia="fr-FR"/>
        </w:rPr>
        <w:t>é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preuve. L’organisation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décline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 toute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responsabilite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́ en cas d’accident face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a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̀ ce type de situation. Le dossard devra </w:t>
      </w:r>
      <w:r w:rsidR="00923E8D">
        <w:rPr>
          <w:rFonts w:ascii="TimesNewRomanPSMT" w:eastAsia="Times New Roman" w:hAnsi="TimesNewRomanPSMT" w:cs="Times New Roman"/>
          <w:lang w:eastAsia="fr-FR"/>
        </w:rPr>
        <w:t>ê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tre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entièrement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 lisible lors de la course. </w:t>
      </w:r>
    </w:p>
    <w:p w14:paraId="0DDEBEBA" w14:textId="39745D09" w:rsidR="0089797F" w:rsidRPr="00D94B98" w:rsidRDefault="0089797F" w:rsidP="000C0CF1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eastAsia="fr-FR"/>
        </w:rPr>
      </w:pPr>
      <w:r w:rsidRPr="00D94B98">
        <w:rPr>
          <w:rFonts w:ascii="Arial" w:eastAsia="Times New Roman" w:hAnsi="Arial" w:cs="Arial"/>
          <w:b/>
          <w:bCs/>
          <w:lang w:eastAsia="fr-FR"/>
        </w:rPr>
        <w:t>DEPARTS</w:t>
      </w:r>
    </w:p>
    <w:p w14:paraId="74FD86DC" w14:textId="2B665CF7" w:rsidR="0089797F" w:rsidRPr="000C0CF1" w:rsidRDefault="0089797F" w:rsidP="000C0C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NewRomanPSMT" w:eastAsia="Times New Roman" w:hAnsi="TimesNewRomanPSMT" w:cs="Times New Roman"/>
          <w:lang w:eastAsia="fr-FR"/>
        </w:rPr>
        <w:t>Les départs se feront entre 1</w:t>
      </w:r>
      <w:r w:rsidR="00923E8D">
        <w:rPr>
          <w:rFonts w:ascii="TimesNewRomanPSMT" w:eastAsia="Times New Roman" w:hAnsi="TimesNewRomanPSMT" w:cs="Times New Roman"/>
          <w:lang w:eastAsia="fr-FR"/>
        </w:rPr>
        <w:t>1</w:t>
      </w:r>
      <w:r>
        <w:rPr>
          <w:rFonts w:ascii="TimesNewRomanPSMT" w:eastAsia="Times New Roman" w:hAnsi="TimesNewRomanPSMT" w:cs="Times New Roman"/>
          <w:lang w:eastAsia="fr-FR"/>
        </w:rPr>
        <w:t>H et 1</w:t>
      </w:r>
      <w:r w:rsidR="00923E8D">
        <w:rPr>
          <w:rFonts w:ascii="TimesNewRomanPSMT" w:eastAsia="Times New Roman" w:hAnsi="TimesNewRomanPSMT" w:cs="Times New Roman"/>
          <w:lang w:eastAsia="fr-FR"/>
        </w:rPr>
        <w:t>3</w:t>
      </w:r>
      <w:r>
        <w:rPr>
          <w:rFonts w:ascii="TimesNewRomanPSMT" w:eastAsia="Times New Roman" w:hAnsi="TimesNewRomanPSMT" w:cs="Times New Roman"/>
          <w:lang w:eastAsia="fr-FR"/>
        </w:rPr>
        <w:t>H pour les marcheurs et dès 1</w:t>
      </w:r>
      <w:r w:rsidR="00923E8D">
        <w:rPr>
          <w:rFonts w:ascii="TimesNewRomanPSMT" w:eastAsia="Times New Roman" w:hAnsi="TimesNewRomanPSMT" w:cs="Times New Roman"/>
          <w:lang w:eastAsia="fr-FR"/>
        </w:rPr>
        <w:t>3</w:t>
      </w:r>
      <w:r>
        <w:rPr>
          <w:rFonts w:ascii="TimesNewRomanPSMT" w:eastAsia="Times New Roman" w:hAnsi="TimesNewRomanPSMT" w:cs="Times New Roman"/>
          <w:lang w:eastAsia="fr-FR"/>
        </w:rPr>
        <w:t xml:space="preserve">H pour les joggeurs. Votre heure de départ vous sera communiqué par mail dès le versement de votre participation </w:t>
      </w:r>
      <w:r w:rsidR="00923E8D">
        <w:rPr>
          <w:rFonts w:ascii="TimesNewRomanPSMT" w:eastAsia="Times New Roman" w:hAnsi="TimesNewRomanPSMT" w:cs="Times New Roman"/>
          <w:lang w:eastAsia="fr-FR"/>
        </w:rPr>
        <w:t>e</w:t>
      </w:r>
      <w:r>
        <w:rPr>
          <w:rFonts w:ascii="TimesNewRomanPSMT" w:eastAsia="Times New Roman" w:hAnsi="TimesNewRomanPSMT" w:cs="Times New Roman"/>
          <w:lang w:eastAsia="fr-FR"/>
        </w:rPr>
        <w:t>ffectué</w:t>
      </w:r>
      <w:r w:rsidR="00D94B98">
        <w:rPr>
          <w:rFonts w:ascii="TimesNewRomanPSMT" w:eastAsia="Times New Roman" w:hAnsi="TimesNewRomanPSMT" w:cs="Times New Roman"/>
          <w:lang w:eastAsia="fr-FR"/>
        </w:rPr>
        <w:t>.</w:t>
      </w:r>
    </w:p>
    <w:p w14:paraId="0C20C816" w14:textId="77777777" w:rsidR="000C0CF1" w:rsidRPr="000C0CF1" w:rsidRDefault="000C0CF1" w:rsidP="000C0C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Arial" w:eastAsia="Times New Roman" w:hAnsi="Arial" w:cs="Arial"/>
          <w:b/>
          <w:bCs/>
          <w:lang w:eastAsia="fr-FR"/>
        </w:rPr>
        <w:t xml:space="preserve">ASSURANCES </w:t>
      </w:r>
    </w:p>
    <w:p w14:paraId="60A8B002" w14:textId="0C1C4D7D" w:rsidR="000C0CF1" w:rsidRPr="000C0CF1" w:rsidRDefault="000C0CF1" w:rsidP="000C0C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proofErr w:type="spellStart"/>
      <w:r w:rsidRPr="000C0CF1">
        <w:rPr>
          <w:rFonts w:ascii="TimesNewRomanPS" w:eastAsia="Times New Roman" w:hAnsi="TimesNewRomanPS" w:cs="Times New Roman"/>
          <w:i/>
          <w:iCs/>
          <w:lang w:eastAsia="fr-FR"/>
        </w:rPr>
        <w:lastRenderedPageBreak/>
        <w:t>Responsabilite</w:t>
      </w:r>
      <w:proofErr w:type="spellEnd"/>
      <w:r w:rsidRPr="000C0CF1">
        <w:rPr>
          <w:rFonts w:ascii="TimesNewRomanPS" w:eastAsia="Times New Roman" w:hAnsi="TimesNewRomanPS" w:cs="Times New Roman"/>
          <w:i/>
          <w:iCs/>
          <w:lang w:eastAsia="fr-FR"/>
        </w:rPr>
        <w:t xml:space="preserve">́ civile 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: Les organisateurs sont couverts par une police souscrite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auprès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 d</w:t>
      </w:r>
      <w:r w:rsidR="0089797F">
        <w:rPr>
          <w:rFonts w:ascii="TimesNewRomanPSMT" w:eastAsia="Times New Roman" w:hAnsi="TimesNewRomanPSMT" w:cs="Times New Roman"/>
          <w:lang w:eastAsia="fr-FR"/>
        </w:rPr>
        <w:t xml:space="preserve">u bureau de courtage </w:t>
      </w:r>
      <w:proofErr w:type="spellStart"/>
      <w:r w:rsidR="0089797F">
        <w:rPr>
          <w:rFonts w:ascii="TimesNewRomanPSMT" w:eastAsia="Times New Roman" w:hAnsi="TimesNewRomanPSMT" w:cs="Times New Roman"/>
          <w:lang w:eastAsia="fr-FR"/>
        </w:rPr>
        <w:t>Lesuisse</w:t>
      </w:r>
      <w:proofErr w:type="spellEnd"/>
      <w:r w:rsidR="0089797F">
        <w:rPr>
          <w:rFonts w:ascii="TimesNewRomanPSMT" w:eastAsia="Times New Roman" w:hAnsi="TimesNewRomanPSMT" w:cs="Times New Roman"/>
          <w:lang w:eastAsia="fr-FR"/>
        </w:rPr>
        <w:t>-Schroeder</w:t>
      </w:r>
    </w:p>
    <w:p w14:paraId="42752986" w14:textId="786CD33D" w:rsidR="000C0CF1" w:rsidRPr="000C0CF1" w:rsidRDefault="000C0CF1" w:rsidP="000C0C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TimesNewRomanPS" w:eastAsia="Times New Roman" w:hAnsi="TimesNewRomanPS" w:cs="Times New Roman"/>
          <w:i/>
          <w:iCs/>
          <w:lang w:eastAsia="fr-FR"/>
        </w:rPr>
        <w:t xml:space="preserve">Individuelle accident 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: Il incombe aux participants de s’assurer personnellement. </w:t>
      </w:r>
    </w:p>
    <w:p w14:paraId="23C6C9A1" w14:textId="77777777" w:rsidR="000C0CF1" w:rsidRPr="000C0CF1" w:rsidRDefault="000C0CF1" w:rsidP="000C0C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Arial" w:eastAsia="Times New Roman" w:hAnsi="Arial" w:cs="Arial"/>
          <w:b/>
          <w:bCs/>
          <w:lang w:eastAsia="fr-FR"/>
        </w:rPr>
        <w:t xml:space="preserve">ANNULATION </w:t>
      </w:r>
    </w:p>
    <w:p w14:paraId="1C31F810" w14:textId="77777777" w:rsidR="000C0CF1" w:rsidRPr="000C0CF1" w:rsidRDefault="000C0CF1" w:rsidP="000C0C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TimesNewRomanPSMT" w:eastAsia="Times New Roman" w:hAnsi="TimesNewRomanPSMT" w:cs="Times New Roman"/>
          <w:lang w:eastAsia="fr-FR"/>
        </w:rPr>
        <w:t>En cas d’annulation de l’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épreuve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 pour cas de force majeure ou motif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indépendant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 de la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volonte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́ des organisateurs, aucun remboursement ne sera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effectue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́ ; ni aucune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indemnite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́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versée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. </w:t>
      </w:r>
    </w:p>
    <w:p w14:paraId="14F27493" w14:textId="77777777" w:rsidR="000C0CF1" w:rsidRPr="000C0CF1" w:rsidRDefault="000C0CF1" w:rsidP="000C0C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Arial" w:eastAsia="Times New Roman" w:hAnsi="Arial" w:cs="Arial"/>
          <w:b/>
          <w:bCs/>
          <w:lang w:eastAsia="fr-FR"/>
        </w:rPr>
        <w:t xml:space="preserve">TEMPS LIMITE </w:t>
      </w:r>
    </w:p>
    <w:p w14:paraId="1F7FABD9" w14:textId="3D041F0C" w:rsidR="000C0CF1" w:rsidRPr="000C0CF1" w:rsidRDefault="000C0CF1" w:rsidP="00D94B98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TimesNewRomanPSMT" w:eastAsia="Times New Roman" w:hAnsi="TimesNewRomanPSMT" w:cs="Times New Roman"/>
          <w:lang w:eastAsia="fr-FR"/>
        </w:rPr>
        <w:t>Attention la ligne d’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arrivée</w:t>
      </w:r>
      <w:proofErr w:type="spellEnd"/>
      <w:r w:rsidR="00D94B98">
        <w:rPr>
          <w:rFonts w:ascii="TimesNewRomanPSMT" w:eastAsia="Times New Roman" w:hAnsi="TimesNewRomanPSMT" w:cs="Times New Roman"/>
          <w:lang w:eastAsia="fr-FR"/>
        </w:rPr>
        <w:t xml:space="preserve"> et les ravitaillements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 ser</w:t>
      </w:r>
      <w:r w:rsidR="00D94B98">
        <w:rPr>
          <w:rFonts w:ascii="TimesNewRomanPSMT" w:eastAsia="Times New Roman" w:hAnsi="TimesNewRomanPSMT" w:cs="Times New Roman"/>
          <w:lang w:eastAsia="fr-FR"/>
        </w:rPr>
        <w:t>ont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fermé</w:t>
      </w:r>
      <w:r w:rsidR="00D94B98">
        <w:rPr>
          <w:rFonts w:ascii="TimesNewRomanPSMT" w:eastAsia="Times New Roman" w:hAnsi="TimesNewRomanPSMT" w:cs="Times New Roman"/>
          <w:lang w:eastAsia="fr-FR"/>
        </w:rPr>
        <w:t>s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après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 3h de course. </w:t>
      </w:r>
    </w:p>
    <w:p w14:paraId="1C337096" w14:textId="3709F696" w:rsidR="000C0CF1" w:rsidRPr="000C0CF1" w:rsidRDefault="000C0CF1" w:rsidP="0021390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TimesNewRomanPSMT" w:eastAsia="Times New Roman" w:hAnsi="TimesNewRomanPSMT" w:cs="Times New Roman"/>
          <w:lang w:eastAsia="fr-FR"/>
        </w:rPr>
        <w:t xml:space="preserve">Par mesure de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sécurite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́, les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barrières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 </w:t>
      </w:r>
      <w:proofErr w:type="spellStart"/>
      <w:r w:rsidR="00D94B98">
        <w:rPr>
          <w:rFonts w:ascii="TimesNewRomanPSMT" w:eastAsia="Times New Roman" w:hAnsi="TimesNewRomanPSMT" w:cs="Times New Roman"/>
          <w:lang w:eastAsia="fr-FR"/>
        </w:rPr>
        <w:t>nadars</w:t>
      </w:r>
      <w:proofErr w:type="spellEnd"/>
      <w:r w:rsidR="00D94B98">
        <w:rPr>
          <w:rFonts w:ascii="TimesNewRomanPSMT" w:eastAsia="Times New Roman" w:hAnsi="TimesNewRomanPSMT" w:cs="Times New Roman"/>
          <w:lang w:eastAsia="fr-FR"/>
        </w:rPr>
        <w:t xml:space="preserve"> et balisage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 seront mises en place le long du parcours. Les coureurs hors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délai</w:t>
      </w:r>
      <w:r w:rsidR="00D94B98">
        <w:rPr>
          <w:rFonts w:ascii="TimesNewRomanPSMT" w:eastAsia="Times New Roman" w:hAnsi="TimesNewRomanPSMT" w:cs="Times New Roman"/>
          <w:lang w:eastAsia="fr-FR"/>
        </w:rPr>
        <w:t>s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 seront mis hors course. Ils devront rendre leur dossard au</w:t>
      </w:r>
      <w:r w:rsidR="0021390D">
        <w:rPr>
          <w:rFonts w:ascii="TimesNewRomanPSMT" w:eastAsia="Times New Roman" w:hAnsi="TimesNewRomanPSMT" w:cs="Times New Roman"/>
          <w:lang w:eastAsia="fr-FR"/>
        </w:rPr>
        <w:t>x organisateurs en charge de fermer l’épreuve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. La circulation automobile sera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rétablie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 et les signaleurs quitteront leur poste. L’organisation ne pourra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être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 tenue pour responsable en cas d’accident.</w:t>
      </w:r>
      <w:r w:rsidRPr="000C0CF1">
        <w:rPr>
          <w:rFonts w:ascii="Arial" w:eastAsia="Times New Roman" w:hAnsi="Arial" w:cs="Arial"/>
          <w:b/>
          <w:bCs/>
          <w:lang w:eastAsia="fr-FR"/>
        </w:rPr>
        <w:t xml:space="preserve"> </w:t>
      </w:r>
    </w:p>
    <w:p w14:paraId="7C72F6EA" w14:textId="77777777" w:rsidR="000C0CF1" w:rsidRPr="000C0CF1" w:rsidRDefault="000C0CF1" w:rsidP="000C0C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Arial" w:eastAsia="Times New Roman" w:hAnsi="Arial" w:cs="Arial"/>
          <w:b/>
          <w:bCs/>
          <w:lang w:eastAsia="fr-FR"/>
        </w:rPr>
        <w:t xml:space="preserve">TOUT ACCOMPAGNATEUR A VELO EST STRICTEMENT INTERDIT </w:t>
      </w:r>
    </w:p>
    <w:p w14:paraId="617779B3" w14:textId="77777777" w:rsidR="000C0CF1" w:rsidRPr="000C0CF1" w:rsidRDefault="000C0CF1" w:rsidP="000C0C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Arial" w:eastAsia="Times New Roman" w:hAnsi="Arial" w:cs="Arial"/>
          <w:b/>
          <w:bCs/>
          <w:lang w:eastAsia="fr-FR"/>
        </w:rPr>
        <w:t xml:space="preserve">IL EST INTERDIT DE FAIRE LA COURSE EN VELO, TROTINETTE, SKATEBOARD OU TOUT AUTRE VEHICULE NON MOTORISE. </w:t>
      </w:r>
    </w:p>
    <w:p w14:paraId="3F84AA42" w14:textId="77777777" w:rsidR="000C0CF1" w:rsidRPr="000C0CF1" w:rsidRDefault="000C0CF1" w:rsidP="000C0C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Arial" w:eastAsia="Times New Roman" w:hAnsi="Arial" w:cs="Arial"/>
          <w:b/>
          <w:bCs/>
          <w:lang w:eastAsia="fr-FR"/>
        </w:rPr>
        <w:t xml:space="preserve">IL EST INTERDIT DE COURIR SANS DOSSARD. </w:t>
      </w:r>
    </w:p>
    <w:p w14:paraId="5F8484D6" w14:textId="77777777" w:rsidR="000C0CF1" w:rsidRPr="000C0CF1" w:rsidRDefault="000C0CF1" w:rsidP="000C0C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Arial" w:eastAsia="Times New Roman" w:hAnsi="Arial" w:cs="Arial"/>
          <w:b/>
          <w:bCs/>
          <w:lang w:eastAsia="fr-FR"/>
        </w:rPr>
        <w:t xml:space="preserve">DOUCHES </w:t>
      </w:r>
    </w:p>
    <w:p w14:paraId="79E8DDEE" w14:textId="2DAEF855" w:rsidR="000C0CF1" w:rsidRPr="000C0CF1" w:rsidRDefault="000C0CF1" w:rsidP="000C0C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TimesNewRomanPSMT" w:eastAsia="Times New Roman" w:hAnsi="TimesNewRomanPSMT" w:cs="Times New Roman"/>
          <w:lang w:eastAsia="fr-FR"/>
        </w:rPr>
        <w:t xml:space="preserve">Des douches sont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a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̀ votre disposition à </w:t>
      </w:r>
      <w:r w:rsidR="0021390D">
        <w:rPr>
          <w:rFonts w:ascii="TimesNewRomanPSMT" w:eastAsia="Times New Roman" w:hAnsi="TimesNewRomanPSMT" w:cs="Times New Roman"/>
          <w:lang w:eastAsia="fr-FR"/>
        </w:rPr>
        <w:t>derrière la salle la Grange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 jusqu'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a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̀ </w:t>
      </w:r>
      <w:r w:rsidR="00923E8D">
        <w:rPr>
          <w:rFonts w:ascii="TimesNewRomanPSMT" w:eastAsia="Times New Roman" w:hAnsi="TimesNewRomanPSMT" w:cs="Times New Roman"/>
          <w:lang w:eastAsia="fr-FR"/>
        </w:rPr>
        <w:t>18</w:t>
      </w:r>
      <w:r w:rsidR="0021390D">
        <w:rPr>
          <w:rFonts w:ascii="TimesNewRomanPSMT" w:eastAsia="Times New Roman" w:hAnsi="TimesNewRomanPSMT" w:cs="Times New Roman"/>
          <w:lang w:eastAsia="fr-FR"/>
        </w:rPr>
        <w:t>h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. </w:t>
      </w:r>
    </w:p>
    <w:p w14:paraId="71D45A8F" w14:textId="7ECF77C4" w:rsidR="000C0CF1" w:rsidRDefault="000C0CF1" w:rsidP="0021390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Arial" w:eastAsia="Times New Roman" w:hAnsi="Arial" w:cs="Arial"/>
          <w:b/>
          <w:bCs/>
          <w:lang w:eastAsia="fr-FR"/>
        </w:rPr>
        <w:t xml:space="preserve">RECOMPENSES </w:t>
      </w:r>
    </w:p>
    <w:p w14:paraId="05A1C540" w14:textId="6075F8F7" w:rsidR="000C0CF1" w:rsidRPr="000C0CF1" w:rsidRDefault="00923E8D" w:rsidP="000C0C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Plusieurs lots</w:t>
      </w:r>
      <w:r w:rsidR="00063DE4">
        <w:rPr>
          <w:rFonts w:ascii="Times New Roman" w:eastAsia="Times New Roman" w:hAnsi="Times New Roman" w:cs="Times New Roman"/>
          <w:lang w:eastAsia="fr-FR"/>
        </w:rPr>
        <w:t xml:space="preserve"> seront offert</w:t>
      </w:r>
      <w:r>
        <w:rPr>
          <w:rFonts w:ascii="Times New Roman" w:eastAsia="Times New Roman" w:hAnsi="Times New Roman" w:cs="Times New Roman"/>
          <w:lang w:eastAsia="fr-FR"/>
        </w:rPr>
        <w:t>s</w:t>
      </w:r>
      <w:r w:rsidR="00063DE4">
        <w:rPr>
          <w:rFonts w:ascii="Times New Roman" w:eastAsia="Times New Roman" w:hAnsi="Times New Roman" w:cs="Times New Roman"/>
          <w:lang w:eastAsia="fr-FR"/>
        </w:rPr>
        <w:t xml:space="preserve"> par tirage au sort. La liste des gagnants ainsi que la remise des lots se fera </w:t>
      </w:r>
      <w:r w:rsidR="00043BF3">
        <w:rPr>
          <w:rFonts w:ascii="Times New Roman" w:eastAsia="Times New Roman" w:hAnsi="Times New Roman" w:cs="Times New Roman"/>
          <w:lang w:eastAsia="fr-FR"/>
        </w:rPr>
        <w:t>dès votre arrivée</w:t>
      </w:r>
      <w:r w:rsidR="00063DE4">
        <w:rPr>
          <w:rFonts w:ascii="Times New Roman" w:eastAsia="Times New Roman" w:hAnsi="Times New Roman" w:cs="Times New Roman"/>
          <w:lang w:eastAsia="fr-FR"/>
        </w:rPr>
        <w:t>.</w:t>
      </w:r>
    </w:p>
    <w:p w14:paraId="2A18D608" w14:textId="3727759A" w:rsidR="000C0CF1" w:rsidRPr="000C0CF1" w:rsidRDefault="000C0CF1" w:rsidP="000C0C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Arial" w:eastAsia="Times New Roman" w:hAnsi="Arial" w:cs="Arial"/>
          <w:b/>
          <w:bCs/>
          <w:lang w:eastAsia="fr-FR"/>
        </w:rPr>
        <w:t xml:space="preserve">DEGUSTATIONS DE </w:t>
      </w:r>
      <w:r w:rsidR="00CE54FB">
        <w:rPr>
          <w:rFonts w:ascii="Arial" w:eastAsia="Times New Roman" w:hAnsi="Arial" w:cs="Arial"/>
          <w:b/>
          <w:bCs/>
          <w:lang w:eastAsia="fr-FR"/>
        </w:rPr>
        <w:t>BIERES</w:t>
      </w:r>
      <w:r w:rsidRPr="000C0CF1">
        <w:rPr>
          <w:rFonts w:ascii="Arial" w:eastAsia="Times New Roman" w:hAnsi="Arial" w:cs="Arial"/>
          <w:b/>
          <w:bCs/>
          <w:lang w:eastAsia="fr-FR"/>
        </w:rPr>
        <w:t xml:space="preserve"> </w:t>
      </w:r>
    </w:p>
    <w:p w14:paraId="15479211" w14:textId="77777777" w:rsidR="00AB6641" w:rsidRDefault="000C0CF1" w:rsidP="00AB6641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fr-FR"/>
        </w:rPr>
      </w:pPr>
      <w:r w:rsidRPr="000C0CF1">
        <w:rPr>
          <w:rFonts w:ascii="TimesNewRomanPSMT" w:eastAsia="Times New Roman" w:hAnsi="TimesNewRomanPSMT" w:cs="Times New Roman"/>
          <w:lang w:eastAsia="fr-FR"/>
        </w:rPr>
        <w:t xml:space="preserve">Les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dégustations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 sont offertes par les </w:t>
      </w:r>
      <w:r w:rsidR="00CE54FB">
        <w:rPr>
          <w:rFonts w:ascii="TimesNewRomanPSMT" w:eastAsia="Times New Roman" w:hAnsi="TimesNewRomanPSMT" w:cs="Times New Roman"/>
          <w:lang w:eastAsia="fr-FR"/>
        </w:rPr>
        <w:t>différentes brasseries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 partenaires</w:t>
      </w:r>
      <w:r w:rsidR="00CE54FB">
        <w:rPr>
          <w:rFonts w:ascii="TimesNewRomanPSMT" w:eastAsia="Times New Roman" w:hAnsi="TimesNewRomanPSMT" w:cs="Times New Roman"/>
          <w:lang w:eastAsia="fr-FR"/>
        </w:rPr>
        <w:t>.</w:t>
      </w:r>
      <w:r w:rsidRPr="000C0CF1">
        <w:rPr>
          <w:rFonts w:ascii="TimesNewRomanPSMT" w:eastAsia="Times New Roman" w:hAnsi="TimesNewRomanPSMT" w:cs="Times New Roman"/>
          <w:lang w:eastAsia="fr-FR"/>
        </w:rPr>
        <w:br/>
        <w:t xml:space="preserve">Pour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améliorer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 le service des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dégustations</w:t>
      </w:r>
      <w:proofErr w:type="spellEnd"/>
      <w:r w:rsidRPr="000C0CF1">
        <w:rPr>
          <w:rFonts w:ascii="TimesNewRomanPSMT" w:eastAsia="Times New Roman" w:hAnsi="TimesNewRomanPSMT" w:cs="Times New Roman"/>
          <w:lang w:eastAsia="fr-FR"/>
        </w:rPr>
        <w:t xml:space="preserve">, </w:t>
      </w:r>
      <w:r w:rsidR="00CE54FB">
        <w:rPr>
          <w:rFonts w:ascii="TimesNewRomanPSMT" w:eastAsia="Times New Roman" w:hAnsi="TimesNewRomanPSMT" w:cs="Times New Roman"/>
          <w:lang w:eastAsia="fr-FR"/>
        </w:rPr>
        <w:t>un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 bracelet (un</w:t>
      </w:r>
      <w:r w:rsidR="00CE54FB">
        <w:rPr>
          <w:rFonts w:ascii="TimesNewRomanPSMT" w:eastAsia="Times New Roman" w:hAnsi="TimesNewRomanPSMT" w:cs="Times New Roman"/>
          <w:lang w:eastAsia="fr-FR"/>
        </w:rPr>
        <w:t>e couleur par parcours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) </w:t>
      </w:r>
      <w:r w:rsidR="00CE54FB">
        <w:rPr>
          <w:rFonts w:ascii="TimesNewRomanPSMT" w:eastAsia="Times New Roman" w:hAnsi="TimesNewRomanPSMT" w:cs="Times New Roman"/>
          <w:lang w:eastAsia="fr-FR"/>
        </w:rPr>
        <w:t>sera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 remis avec le dossard. A chaque point de ravitaillement vous devrez </w:t>
      </w:r>
      <w:r w:rsidR="00CE54FB">
        <w:rPr>
          <w:rFonts w:ascii="TimesNewRomanPSMT" w:eastAsia="Times New Roman" w:hAnsi="TimesNewRomanPSMT" w:cs="Times New Roman"/>
          <w:lang w:eastAsia="fr-FR"/>
        </w:rPr>
        <w:t>montrer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 </w:t>
      </w:r>
      <w:r w:rsidR="00CE54FB">
        <w:rPr>
          <w:rFonts w:ascii="TimesNewRomanPSMT" w:eastAsia="Times New Roman" w:hAnsi="TimesNewRomanPSMT" w:cs="Times New Roman"/>
          <w:lang w:eastAsia="fr-FR"/>
        </w:rPr>
        <w:t>votre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 bracelet. Si vous </w:t>
      </w:r>
      <w:r w:rsidR="00CE54FB">
        <w:rPr>
          <w:rFonts w:ascii="TimesNewRomanPSMT" w:eastAsia="Times New Roman" w:hAnsi="TimesNewRomanPSMT" w:cs="Times New Roman"/>
          <w:lang w:eastAsia="fr-FR"/>
        </w:rPr>
        <w:t>n’avez</w:t>
      </w:r>
      <w:r w:rsidRPr="000C0CF1">
        <w:rPr>
          <w:rFonts w:ascii="TimesNewRomanPSMT" w:eastAsia="Times New Roman" w:hAnsi="TimesNewRomanPSMT" w:cs="Times New Roman"/>
          <w:lang w:eastAsia="fr-FR"/>
        </w:rPr>
        <w:t xml:space="preserve"> pas votre bracelet sur le point de ravitaillement, vous ne </w:t>
      </w:r>
      <w:r w:rsidR="00CE54FB">
        <w:rPr>
          <w:rFonts w:ascii="TimesNewRomanPSMT" w:eastAsia="Times New Roman" w:hAnsi="TimesNewRomanPSMT" w:cs="Times New Roman"/>
          <w:lang w:eastAsia="fr-FR"/>
        </w:rPr>
        <w:t>serez pas servi</w:t>
      </w:r>
      <w:r w:rsidRPr="000C0CF1">
        <w:rPr>
          <w:rFonts w:ascii="TimesNewRomanPSMT" w:eastAsia="Times New Roman" w:hAnsi="TimesNewRomanPSMT" w:cs="Times New Roman"/>
          <w:lang w:eastAsia="fr-FR"/>
        </w:rPr>
        <w:t>.</w:t>
      </w:r>
    </w:p>
    <w:p w14:paraId="15D7CA13" w14:textId="137528F9" w:rsidR="000C0CF1" w:rsidRPr="000C0CF1" w:rsidRDefault="00AB6641" w:rsidP="00AB664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>
        <w:rPr>
          <w:rFonts w:ascii="TimesNewRomanPSMT" w:eastAsia="Times New Roman" w:hAnsi="TimesNewRomanPSMT" w:cs="Times New Roman"/>
          <w:lang w:eastAsia="fr-FR"/>
        </w:rPr>
        <w:t xml:space="preserve">Nous ne limitons pas le nombre de verres dégustés par stand, cependant, en cas d’abus de consommations sur les parcours, la </w:t>
      </w:r>
      <w:proofErr w:type="spellStart"/>
      <w:r>
        <w:rPr>
          <w:rFonts w:ascii="TimesNewRomanPSMT" w:eastAsia="Times New Roman" w:hAnsi="TimesNewRomanPSMT" w:cs="Times New Roman"/>
          <w:lang w:eastAsia="fr-FR"/>
        </w:rPr>
        <w:t>responsablilité</w:t>
      </w:r>
      <w:proofErr w:type="spellEnd"/>
      <w:r>
        <w:rPr>
          <w:rFonts w:ascii="TimesNewRomanPSMT" w:eastAsia="Times New Roman" w:hAnsi="TimesNewRomanPSMT" w:cs="Times New Roman"/>
          <w:lang w:eastAsia="fr-FR"/>
        </w:rPr>
        <w:t xml:space="preserve"> des organisateurs ne pourrait être engagée.</w:t>
      </w:r>
      <w:r w:rsidR="000C0CF1" w:rsidRPr="000C0CF1">
        <w:rPr>
          <w:rFonts w:ascii="TimesNewRomanPSMT" w:eastAsia="Times New Roman" w:hAnsi="TimesNewRomanPSMT" w:cs="Times New Roman"/>
          <w:lang w:eastAsia="fr-FR"/>
        </w:rPr>
        <w:t xml:space="preserve"> </w:t>
      </w:r>
    </w:p>
    <w:p w14:paraId="3850EBDC" w14:textId="77777777" w:rsidR="00C76966" w:rsidRDefault="000C0CF1" w:rsidP="00AB664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TimesNewRomanPSMT" w:eastAsia="Times New Roman" w:hAnsi="TimesNewRomanPSMT" w:cs="Times New Roman"/>
          <w:lang w:eastAsia="fr-FR"/>
        </w:rPr>
        <w:t xml:space="preserve">L'abus d'alcool est dangereux pour la santé. A consommer avec </w:t>
      </w:r>
      <w:proofErr w:type="spellStart"/>
      <w:r w:rsidRPr="000C0CF1">
        <w:rPr>
          <w:rFonts w:ascii="TimesNewRomanPSMT" w:eastAsia="Times New Roman" w:hAnsi="TimesNewRomanPSMT" w:cs="Times New Roman"/>
          <w:lang w:eastAsia="fr-FR"/>
        </w:rPr>
        <w:t>modération</w:t>
      </w:r>
      <w:proofErr w:type="spellEnd"/>
      <w:r w:rsidRPr="000C0CF1">
        <w:rPr>
          <w:rFonts w:ascii="Wingdings" w:eastAsia="Times New Roman" w:hAnsi="Wingdings" w:cs="Times New Roman"/>
          <w:lang w:eastAsia="fr-FR"/>
        </w:rPr>
        <w:t xml:space="preserve"> </w:t>
      </w:r>
    </w:p>
    <w:p w14:paraId="7EC5F0AB" w14:textId="6AEA4473" w:rsidR="000C0CF1" w:rsidRPr="00C76966" w:rsidRDefault="000C0CF1" w:rsidP="00AB664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fr-FR"/>
        </w:rPr>
      </w:pPr>
      <w:r w:rsidRPr="000C0CF1">
        <w:rPr>
          <w:rFonts w:ascii="Arial" w:eastAsia="Times New Roman" w:hAnsi="Arial" w:cs="Arial"/>
          <w:b/>
          <w:bCs/>
          <w:lang w:eastAsia="fr-FR"/>
        </w:rPr>
        <w:t xml:space="preserve">NB : </w:t>
      </w:r>
      <w:proofErr w:type="spellStart"/>
      <w:r w:rsidRPr="000C0CF1">
        <w:rPr>
          <w:rFonts w:ascii="Arial" w:eastAsia="Times New Roman" w:hAnsi="Arial" w:cs="Arial"/>
          <w:b/>
          <w:bCs/>
          <w:lang w:eastAsia="fr-FR"/>
        </w:rPr>
        <w:t>Possibilite</w:t>
      </w:r>
      <w:proofErr w:type="spellEnd"/>
      <w:r w:rsidRPr="000C0CF1">
        <w:rPr>
          <w:rFonts w:ascii="Arial" w:eastAsia="Times New Roman" w:hAnsi="Arial" w:cs="Arial"/>
          <w:b/>
          <w:bCs/>
          <w:lang w:eastAsia="fr-FR"/>
        </w:rPr>
        <w:t>́ de se restaurer sur place</w:t>
      </w:r>
      <w:r w:rsidR="00C76966">
        <w:rPr>
          <w:rFonts w:ascii="Arial" w:eastAsia="Times New Roman" w:hAnsi="Arial" w:cs="Arial"/>
          <w:b/>
          <w:bCs/>
          <w:lang w:eastAsia="fr-FR"/>
        </w:rPr>
        <w:t xml:space="preserve"> dès 11H</w:t>
      </w:r>
      <w:r w:rsidRPr="000C0CF1">
        <w:rPr>
          <w:rFonts w:ascii="Arial" w:eastAsia="Times New Roman" w:hAnsi="Arial" w:cs="Arial"/>
          <w:b/>
          <w:bCs/>
          <w:lang w:eastAsia="fr-FR"/>
        </w:rPr>
        <w:t xml:space="preserve"> (buvette et </w:t>
      </w:r>
      <w:r w:rsidR="00AB6641">
        <w:rPr>
          <w:rFonts w:ascii="Arial" w:eastAsia="Times New Roman" w:hAnsi="Arial" w:cs="Arial"/>
          <w:b/>
          <w:bCs/>
          <w:lang w:eastAsia="fr-FR"/>
        </w:rPr>
        <w:t>barbecue</w:t>
      </w:r>
      <w:r w:rsidRPr="000C0CF1">
        <w:rPr>
          <w:rFonts w:ascii="Arial" w:eastAsia="Times New Roman" w:hAnsi="Arial" w:cs="Arial"/>
          <w:b/>
          <w:bCs/>
          <w:lang w:eastAsia="fr-FR"/>
        </w:rPr>
        <w:t xml:space="preserve">). </w:t>
      </w:r>
    </w:p>
    <w:sectPr w:rsidR="000C0CF1" w:rsidRPr="00C76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03AB5"/>
    <w:multiLevelType w:val="multilevel"/>
    <w:tmpl w:val="D4881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345DA6"/>
    <w:multiLevelType w:val="multilevel"/>
    <w:tmpl w:val="0B1A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1459322">
    <w:abstractNumId w:val="0"/>
  </w:num>
  <w:num w:numId="2" w16cid:durableId="1179126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CF1"/>
    <w:rsid w:val="00043BF3"/>
    <w:rsid w:val="00063DE4"/>
    <w:rsid w:val="000C0CF1"/>
    <w:rsid w:val="0021390D"/>
    <w:rsid w:val="00552A42"/>
    <w:rsid w:val="005F46AD"/>
    <w:rsid w:val="005F6310"/>
    <w:rsid w:val="0089797F"/>
    <w:rsid w:val="008B3029"/>
    <w:rsid w:val="00921BEE"/>
    <w:rsid w:val="00923E8D"/>
    <w:rsid w:val="00A84B16"/>
    <w:rsid w:val="00AB6641"/>
    <w:rsid w:val="00C76966"/>
    <w:rsid w:val="00CE54FB"/>
    <w:rsid w:val="00D744DF"/>
    <w:rsid w:val="00D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355814"/>
  <w15:chartTrackingRefBased/>
  <w15:docId w15:val="{AC17FDF6-8C32-A34B-A5C1-65D9164E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0C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5F63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2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3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3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8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2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8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5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Outmanns</dc:creator>
  <cp:keywords/>
  <dc:description/>
  <cp:lastModifiedBy>Pascal Outmanns</cp:lastModifiedBy>
  <cp:revision>3</cp:revision>
  <dcterms:created xsi:type="dcterms:W3CDTF">2024-01-29T15:34:00Z</dcterms:created>
  <dcterms:modified xsi:type="dcterms:W3CDTF">2025-01-07T08:39:00Z</dcterms:modified>
</cp:coreProperties>
</file>